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E" w:rsidRPr="00511D21" w:rsidRDefault="002A28B4" w:rsidP="00511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511D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11D21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511D21">
        <w:rPr>
          <w:rFonts w:ascii="Times New Roman" w:hAnsi="Times New Roman" w:cs="Times New Roman"/>
          <w:sz w:val="28"/>
          <w:szCs w:val="28"/>
        </w:rPr>
        <w:t xml:space="preserve"> у</w:t>
      </w:r>
      <w:r w:rsidR="00E0441C" w:rsidRPr="00511D21">
        <w:rPr>
          <w:rFonts w:ascii="Times New Roman" w:hAnsi="Times New Roman" w:cs="Times New Roman"/>
          <w:sz w:val="28"/>
          <w:szCs w:val="28"/>
        </w:rPr>
        <w:t>частковые</w:t>
      </w:r>
      <w:r w:rsidRPr="00511D21">
        <w:rPr>
          <w:rFonts w:ascii="Times New Roman" w:hAnsi="Times New Roman" w:cs="Times New Roman"/>
          <w:sz w:val="28"/>
          <w:szCs w:val="28"/>
        </w:rPr>
        <w:t xml:space="preserve"> </w:t>
      </w:r>
      <w:r w:rsidR="00E0441C" w:rsidRPr="00511D21">
        <w:rPr>
          <w:rFonts w:ascii="Times New Roman" w:hAnsi="Times New Roman" w:cs="Times New Roman"/>
          <w:sz w:val="28"/>
          <w:szCs w:val="28"/>
        </w:rPr>
        <w:t>уполномоченные</w:t>
      </w:r>
      <w:r w:rsidRPr="00511D21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="00451A36">
        <w:rPr>
          <w:rFonts w:ascii="Times New Roman" w:hAnsi="Times New Roman" w:cs="Times New Roman"/>
          <w:sz w:val="28"/>
          <w:szCs w:val="28"/>
        </w:rPr>
        <w:t xml:space="preserve">нашли </w:t>
      </w:r>
      <w:bookmarkStart w:id="0" w:name="_GoBack"/>
      <w:bookmarkEnd w:id="0"/>
      <w:r w:rsidRPr="00511D21">
        <w:rPr>
          <w:rFonts w:ascii="Times New Roman" w:hAnsi="Times New Roman" w:cs="Times New Roman"/>
          <w:sz w:val="28"/>
          <w:szCs w:val="28"/>
        </w:rPr>
        <w:t xml:space="preserve">украденные </w:t>
      </w:r>
      <w:r w:rsidR="00451A36">
        <w:rPr>
          <w:rFonts w:ascii="Times New Roman" w:hAnsi="Times New Roman" w:cs="Times New Roman"/>
          <w:sz w:val="28"/>
          <w:szCs w:val="28"/>
        </w:rPr>
        <w:t>у пенсионерки золотые украшения</w:t>
      </w:r>
      <w:r w:rsidRPr="00511D21">
        <w:rPr>
          <w:rFonts w:ascii="Times New Roman" w:hAnsi="Times New Roman" w:cs="Times New Roman"/>
          <w:sz w:val="28"/>
          <w:szCs w:val="28"/>
        </w:rPr>
        <w:t>.</w:t>
      </w:r>
    </w:p>
    <w:p w:rsidR="002A28B4" w:rsidRPr="00511D21" w:rsidRDefault="002A28B4" w:rsidP="00511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D21">
        <w:rPr>
          <w:rFonts w:ascii="Times New Roman" w:hAnsi="Times New Roman" w:cs="Times New Roman"/>
          <w:sz w:val="28"/>
          <w:szCs w:val="28"/>
        </w:rPr>
        <w:t>В дежурную часть ОМВД России по Ташлинскому району обратилась 59-летняя жительница района с заявлением о краже неизвестным лицом принадлежащие ей золотые украшения.</w:t>
      </w:r>
    </w:p>
    <w:p w:rsidR="00E0441C" w:rsidRPr="00511D21" w:rsidRDefault="00E0441C" w:rsidP="00511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D21">
        <w:rPr>
          <w:rFonts w:ascii="Times New Roman" w:hAnsi="Times New Roman" w:cs="Times New Roman"/>
          <w:sz w:val="28"/>
          <w:szCs w:val="28"/>
        </w:rPr>
        <w:t>В ходе оперативно-розыскных мероприятий полицейские опросили пенсионерку на предмет визитов в ее дом посторонних людей. Женщина сообщила, что незнакомцев в дом не пускала, но в гости к ней заходили родственники. Сотрудники полиции, пообщавшись с родственника</w:t>
      </w:r>
      <w:r w:rsidR="003F50DF" w:rsidRPr="00511D21">
        <w:rPr>
          <w:rFonts w:ascii="Times New Roman" w:hAnsi="Times New Roman" w:cs="Times New Roman"/>
          <w:sz w:val="28"/>
          <w:szCs w:val="28"/>
        </w:rPr>
        <w:t>ми, установили, что один из них, раннее судимый, находясь в домовладении потерпевшей, тайно похитил с подоконника в гостиной золотые серьги, причинив тем самым последней материальный ущерб.</w:t>
      </w:r>
    </w:p>
    <w:p w:rsidR="003F50DF" w:rsidRPr="00511D21" w:rsidRDefault="003F50DF" w:rsidP="00511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D21">
        <w:rPr>
          <w:rFonts w:ascii="Times New Roman" w:hAnsi="Times New Roman" w:cs="Times New Roman"/>
          <w:sz w:val="28"/>
          <w:szCs w:val="28"/>
        </w:rPr>
        <w:t xml:space="preserve">Также злоумышленник признался, что сдал похищенное в ломбард. Отработав все ломбарды района, участковые уполномоченные полиции </w:t>
      </w:r>
      <w:proofErr w:type="gramStart"/>
      <w:r w:rsidRPr="00511D21">
        <w:rPr>
          <w:rFonts w:ascii="Times New Roman" w:hAnsi="Times New Roman" w:cs="Times New Roman"/>
          <w:sz w:val="28"/>
          <w:szCs w:val="28"/>
        </w:rPr>
        <w:t xml:space="preserve">Евгений </w:t>
      </w:r>
      <w:proofErr w:type="spellStart"/>
      <w:r w:rsidRPr="00511D21">
        <w:rPr>
          <w:rFonts w:ascii="Times New Roman" w:hAnsi="Times New Roman" w:cs="Times New Roman"/>
          <w:sz w:val="28"/>
          <w:szCs w:val="28"/>
        </w:rPr>
        <w:t>Ушмугин</w:t>
      </w:r>
      <w:proofErr w:type="spellEnd"/>
      <w:proofErr w:type="gramEnd"/>
      <w:r w:rsidRPr="00511D21">
        <w:rPr>
          <w:rFonts w:ascii="Times New Roman" w:hAnsi="Times New Roman" w:cs="Times New Roman"/>
          <w:sz w:val="28"/>
          <w:szCs w:val="28"/>
        </w:rPr>
        <w:t xml:space="preserve"> и Никита Субботин в одном из них обнаружили </w:t>
      </w:r>
      <w:r w:rsidR="009A22C5" w:rsidRPr="009A22C5">
        <w:rPr>
          <w:rFonts w:ascii="Times New Roman" w:hAnsi="Times New Roman" w:cs="Times New Roman"/>
          <w:sz w:val="28"/>
          <w:szCs w:val="28"/>
        </w:rPr>
        <w:t xml:space="preserve">и изъяли </w:t>
      </w:r>
      <w:r w:rsidRPr="00511D21">
        <w:rPr>
          <w:rFonts w:ascii="Times New Roman" w:hAnsi="Times New Roman" w:cs="Times New Roman"/>
          <w:sz w:val="28"/>
          <w:szCs w:val="28"/>
        </w:rPr>
        <w:t>украденные золотые ук</w:t>
      </w:r>
      <w:r w:rsidR="009A22C5">
        <w:rPr>
          <w:rFonts w:ascii="Times New Roman" w:hAnsi="Times New Roman" w:cs="Times New Roman"/>
          <w:sz w:val="28"/>
          <w:szCs w:val="28"/>
        </w:rPr>
        <w:t>рашения</w:t>
      </w:r>
      <w:r w:rsidRPr="00511D21">
        <w:rPr>
          <w:rFonts w:ascii="Times New Roman" w:hAnsi="Times New Roman" w:cs="Times New Roman"/>
          <w:sz w:val="28"/>
          <w:szCs w:val="28"/>
        </w:rPr>
        <w:t>.</w:t>
      </w:r>
    </w:p>
    <w:p w:rsidR="00511D21" w:rsidRPr="00511D21" w:rsidRDefault="00511D21" w:rsidP="00511D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D21">
        <w:rPr>
          <w:rFonts w:ascii="Times New Roman" w:hAnsi="Times New Roman" w:cs="Times New Roman"/>
          <w:sz w:val="28"/>
          <w:szCs w:val="28"/>
        </w:rPr>
        <w:t>По факту кражи ведется проверка.</w:t>
      </w:r>
    </w:p>
    <w:sectPr w:rsidR="00511D21" w:rsidRPr="00511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47"/>
    <w:rsid w:val="002A28B4"/>
    <w:rsid w:val="00324447"/>
    <w:rsid w:val="003F50DF"/>
    <w:rsid w:val="00451A36"/>
    <w:rsid w:val="00511D21"/>
    <w:rsid w:val="009A22C5"/>
    <w:rsid w:val="00E0441C"/>
    <w:rsid w:val="00E6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38BC3-95F5-449C-BFFF-50E9C24C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5</cp:revision>
  <dcterms:created xsi:type="dcterms:W3CDTF">2023-06-29T06:31:00Z</dcterms:created>
  <dcterms:modified xsi:type="dcterms:W3CDTF">2023-06-29T12:00:00Z</dcterms:modified>
</cp:coreProperties>
</file>